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5E9F" w:rsidRPr="00E747E2" w:rsidRDefault="009A1505" w:rsidP="003F5E9F">
      <w:pPr>
        <w:jc w:val="center"/>
      </w:pPr>
      <w:r w:rsidRPr="00E747E2">
        <w:t xml:space="preserve">                                                                                         </w:t>
      </w:r>
      <w:r w:rsidR="002B1A31">
        <w:t>Lidzbark Warmiński, 22</w:t>
      </w:r>
      <w:r w:rsidR="00335699">
        <w:t>.</w:t>
      </w:r>
      <w:r w:rsidR="00095D73">
        <w:t>03.2019</w:t>
      </w:r>
      <w:r w:rsidR="000123DF">
        <w:t xml:space="preserve"> </w:t>
      </w:r>
      <w:r w:rsidRPr="00E747E2">
        <w:t>r.</w:t>
      </w:r>
    </w:p>
    <w:p w:rsidR="003F5E9F" w:rsidRPr="00E747E2" w:rsidRDefault="003F5E9F" w:rsidP="00F54D56"/>
    <w:p w:rsidR="00F54D56" w:rsidRPr="00E747E2" w:rsidRDefault="00E747E2" w:rsidP="00F54D56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F54D56" w:rsidRDefault="00A256A0" w:rsidP="00F54D56">
      <w:pPr>
        <w:rPr>
          <w:b/>
        </w:rPr>
      </w:pPr>
      <w:r>
        <w:rPr>
          <w:b/>
        </w:rPr>
        <w:t>ZOZ.V-</w:t>
      </w:r>
      <w:r w:rsidR="009A1505">
        <w:rPr>
          <w:b/>
        </w:rPr>
        <w:t>270</w:t>
      </w:r>
      <w:r w:rsidR="002B1A31">
        <w:rPr>
          <w:b/>
        </w:rPr>
        <w:t>-17</w:t>
      </w:r>
      <w:r w:rsidR="00DB6CD4">
        <w:rPr>
          <w:b/>
        </w:rPr>
        <w:t>/ZP/19</w:t>
      </w:r>
    </w:p>
    <w:p w:rsidR="003F5E9F" w:rsidRDefault="003F5E9F" w:rsidP="003F5E9F">
      <w:pPr>
        <w:jc w:val="center"/>
        <w:rPr>
          <w:b/>
        </w:rPr>
      </w:pPr>
    </w:p>
    <w:p w:rsidR="00E17A07" w:rsidRDefault="003F5E9F" w:rsidP="003F5E9F">
      <w:pPr>
        <w:jc w:val="center"/>
        <w:rPr>
          <w:b/>
        </w:rPr>
      </w:pPr>
      <w:r>
        <w:rPr>
          <w:b/>
        </w:rPr>
        <w:t>Informacja z postę</w:t>
      </w:r>
      <w:r w:rsidRPr="003F5E9F">
        <w:rPr>
          <w:b/>
        </w:rPr>
        <w:t xml:space="preserve">powania na </w:t>
      </w:r>
      <w:r w:rsidR="000E288F">
        <w:rPr>
          <w:b/>
        </w:rPr>
        <w:t>dostawę</w:t>
      </w:r>
      <w:r w:rsidR="000E288F" w:rsidRPr="00AF4DA0">
        <w:rPr>
          <w:b/>
        </w:rPr>
        <w:t xml:space="preserve"> do apteki szpitalnej Zespołu Opieki Zdrowotnej </w:t>
      </w:r>
      <w:r w:rsidR="000E288F">
        <w:rPr>
          <w:b/>
        </w:rPr>
        <w:br/>
      </w:r>
      <w:r w:rsidR="000E288F" w:rsidRPr="00AF4DA0">
        <w:rPr>
          <w:b/>
        </w:rPr>
        <w:t>w Lidzbarku Warmińskim produktów leczniczych</w:t>
      </w:r>
      <w:r w:rsidR="00B544D7">
        <w:rPr>
          <w:b/>
        </w:rPr>
        <w:t xml:space="preserve"> – Część 23</w:t>
      </w:r>
      <w:r w:rsidR="000123DF">
        <w:rPr>
          <w:b/>
        </w:rPr>
        <w:t>.</w:t>
      </w:r>
    </w:p>
    <w:p w:rsidR="003F5E9F" w:rsidRDefault="003F5E9F" w:rsidP="003F5E9F">
      <w:pPr>
        <w:jc w:val="center"/>
        <w:rPr>
          <w:b/>
        </w:rPr>
      </w:pPr>
    </w:p>
    <w:p w:rsidR="003F5E9F" w:rsidRDefault="003F5E9F" w:rsidP="003F5E9F">
      <w:pPr>
        <w:jc w:val="center"/>
        <w:rPr>
          <w:b/>
        </w:rPr>
      </w:pPr>
    </w:p>
    <w:p w:rsidR="002B1A31" w:rsidRDefault="002F64CC" w:rsidP="002B1A31">
      <w:pPr>
        <w:pStyle w:val="Akapitzlist"/>
        <w:numPr>
          <w:ilvl w:val="0"/>
          <w:numId w:val="6"/>
        </w:numPr>
        <w:jc w:val="both"/>
      </w:pPr>
      <w:r>
        <w:t xml:space="preserve">W postępowaniu prowadzonym </w:t>
      </w:r>
      <w:r w:rsidRPr="00E45D98">
        <w:rPr>
          <w:bCs/>
        </w:rPr>
        <w:t xml:space="preserve">w oparciu o Regulamin udzielania zamówień publicznych </w:t>
      </w:r>
      <w:r w:rsidR="00680BA6">
        <w:rPr>
          <w:bCs/>
        </w:rPr>
        <w:br/>
      </w:r>
      <w:r w:rsidRPr="00E45D98">
        <w:rPr>
          <w:bCs/>
        </w:rPr>
        <w:t xml:space="preserve">o wartości szacunkowej nie przekraczającej wyrażonej w złotych równowartości kwoty 30 000 euro i procedurę </w:t>
      </w:r>
      <w:r w:rsidRPr="00E45D98">
        <w:rPr>
          <w:b/>
          <w:bCs/>
        </w:rPr>
        <w:t>Zapytania ofertowego,</w:t>
      </w:r>
      <w:r>
        <w:t xml:space="preserve"> w terminie składania ofert</w:t>
      </w:r>
      <w:r w:rsidR="008A1A24">
        <w:t>, tj.</w:t>
      </w:r>
      <w:r w:rsidR="000E288F">
        <w:t xml:space="preserve"> </w:t>
      </w:r>
      <w:r w:rsidR="002B1A31">
        <w:t>21.03.2019</w:t>
      </w:r>
      <w:r w:rsidR="00597F6D">
        <w:t xml:space="preserve"> r., </w:t>
      </w:r>
      <w:r w:rsidR="00B544D7">
        <w:t xml:space="preserve">do </w:t>
      </w:r>
      <w:r w:rsidR="00597F6D">
        <w:t>godz.</w:t>
      </w:r>
      <w:r w:rsidR="000E288F">
        <w:t xml:space="preserve"> </w:t>
      </w:r>
      <w:r w:rsidR="00597F6D">
        <w:t>14.00</w:t>
      </w:r>
      <w:r w:rsidR="008A1A24">
        <w:t xml:space="preserve"> </w:t>
      </w:r>
      <w:r w:rsidR="002B1A31">
        <w:t>wpłynęła 1</w:t>
      </w:r>
      <w:r w:rsidR="000123DF">
        <w:t xml:space="preserve"> o</w:t>
      </w:r>
      <w:r w:rsidR="003F5E9F">
        <w:t>fert</w:t>
      </w:r>
      <w:r w:rsidR="002B1A31">
        <w:t>a</w:t>
      </w:r>
      <w:r w:rsidR="003F5E9F">
        <w:t>:</w:t>
      </w:r>
    </w:p>
    <w:p w:rsidR="002B1A31" w:rsidRDefault="002B1A31" w:rsidP="002B1A31">
      <w:pPr>
        <w:pStyle w:val="Akapitzlist"/>
        <w:jc w:val="both"/>
        <w:rPr>
          <w:rFonts w:eastAsia="Times New Roman" w:cs="Times New Roman"/>
          <w:lang w:eastAsia="pl-PL"/>
        </w:rPr>
      </w:pPr>
      <w:r w:rsidRPr="002B1A31">
        <w:rPr>
          <w:rFonts w:eastAsia="Times New Roman" w:cs="Times New Roman"/>
          <w:lang w:eastAsia="pl-PL"/>
        </w:rPr>
        <w:t>Konsorcjum firm:</w:t>
      </w:r>
    </w:p>
    <w:p w:rsidR="00DB6CD4" w:rsidRDefault="002B1A31" w:rsidP="002B1A31">
      <w:pPr>
        <w:pStyle w:val="Akapitzlist"/>
        <w:rPr>
          <w:rFonts w:eastAsia="Times New Roman" w:cs="Times New Roman"/>
          <w:lang w:eastAsia="pl-PL"/>
        </w:rPr>
      </w:pPr>
      <w:proofErr w:type="spellStart"/>
      <w:r w:rsidRPr="002B1A31">
        <w:rPr>
          <w:rFonts w:eastAsia="Times New Roman" w:cs="Times New Roman"/>
          <w:b/>
          <w:lang w:eastAsia="pl-PL"/>
        </w:rPr>
        <w:t>Urtica</w:t>
      </w:r>
      <w:proofErr w:type="spellEnd"/>
      <w:r w:rsidRPr="002B1A31">
        <w:rPr>
          <w:rFonts w:eastAsia="Times New Roman" w:cs="Times New Roman"/>
          <w:b/>
          <w:lang w:eastAsia="pl-PL"/>
        </w:rPr>
        <w:t xml:space="preserve"> Sp. z o.o.</w:t>
      </w:r>
      <w:r w:rsidRPr="002B1A31">
        <w:rPr>
          <w:rFonts w:eastAsia="Times New Roman" w:cs="Times New Roman"/>
          <w:lang w:eastAsia="pl-PL"/>
        </w:rPr>
        <w:t xml:space="preserve">, ul. Krzemieniecka 120, 54-613 Wrocław </w:t>
      </w:r>
      <w:r>
        <w:rPr>
          <w:rFonts w:eastAsia="Times New Roman" w:cs="Times New Roman"/>
          <w:lang w:eastAsia="pl-PL"/>
        </w:rPr>
        <w:t xml:space="preserve"> i </w:t>
      </w:r>
      <w:r w:rsidRPr="002B1A31">
        <w:rPr>
          <w:rFonts w:eastAsia="Times New Roman" w:cs="Times New Roman"/>
          <w:b/>
          <w:lang w:eastAsia="pl-PL"/>
        </w:rPr>
        <w:t>PGF S. A.</w:t>
      </w:r>
      <w:r w:rsidRPr="002B1A31">
        <w:rPr>
          <w:rFonts w:eastAsia="Times New Roman" w:cs="Times New Roman"/>
          <w:lang w:eastAsia="pl-PL"/>
        </w:rPr>
        <w:t xml:space="preserve">, ul. Zbąszyńska 3, </w:t>
      </w:r>
      <w:r>
        <w:rPr>
          <w:rFonts w:eastAsia="Times New Roman" w:cs="Times New Roman"/>
          <w:lang w:eastAsia="pl-PL"/>
        </w:rPr>
        <w:br/>
      </w:r>
      <w:r w:rsidRPr="002B1A31">
        <w:rPr>
          <w:rFonts w:eastAsia="Times New Roman" w:cs="Times New Roman"/>
          <w:lang w:eastAsia="pl-PL"/>
        </w:rPr>
        <w:t>91-342 Łódź</w:t>
      </w:r>
      <w:r w:rsidR="00DB6CD4" w:rsidRPr="002B1A31">
        <w:rPr>
          <w:rFonts w:eastAsia="Times New Roman" w:cs="Times New Roman"/>
          <w:lang w:eastAsia="pl-PL"/>
        </w:rPr>
        <w:t>,</w:t>
      </w:r>
    </w:p>
    <w:p w:rsidR="00DB6CD4" w:rsidRPr="002B1A31" w:rsidRDefault="002B1A31" w:rsidP="002B1A31">
      <w:pPr>
        <w:pStyle w:val="Akapitzlist"/>
        <w:rPr>
          <w:rFonts w:eastAsia="Times New Roman" w:cs="Times New Roman"/>
          <w:lang w:eastAsia="pl-PL"/>
        </w:rPr>
      </w:pPr>
      <w:r w:rsidRPr="002B1A31">
        <w:rPr>
          <w:rFonts w:eastAsia="Times New Roman" w:cs="Times New Roman"/>
          <w:b/>
          <w:lang w:eastAsia="pl-PL"/>
        </w:rPr>
        <w:t>Wart</w:t>
      </w:r>
      <w:r w:rsidR="00DB6CD4" w:rsidRPr="002B1A31">
        <w:rPr>
          <w:b/>
        </w:rPr>
        <w:t>ość brutto oferty</w:t>
      </w:r>
      <w:r w:rsidR="00DB6CD4" w:rsidRPr="002B1A31">
        <w:t xml:space="preserve"> </w:t>
      </w:r>
      <w:r w:rsidRPr="002B1A31">
        <w:rPr>
          <w:b/>
        </w:rPr>
        <w:t>70 153,20 zł</w:t>
      </w:r>
      <w:r w:rsidR="00DB6CD4" w:rsidRPr="002B1A31">
        <w:rPr>
          <w:b/>
        </w:rPr>
        <w:t>.</w:t>
      </w:r>
    </w:p>
    <w:p w:rsidR="00680BA6" w:rsidRPr="00E45D98" w:rsidRDefault="00680BA6" w:rsidP="00680BA6"/>
    <w:p w:rsidR="000E288F" w:rsidRDefault="00E45D98" w:rsidP="00480D35">
      <w:pPr>
        <w:pStyle w:val="Akapitzlist"/>
        <w:numPr>
          <w:ilvl w:val="0"/>
          <w:numId w:val="6"/>
        </w:numPr>
      </w:pPr>
      <w:r>
        <w:rPr>
          <w:rFonts w:eastAsia="Calibri"/>
          <w:color w:val="0D0D0D" w:themeColor="text1" w:themeTint="F2"/>
        </w:rPr>
        <w:t>Jako</w:t>
      </w:r>
      <w:r w:rsidR="00480D35">
        <w:t xml:space="preserve"> najkor</w:t>
      </w:r>
      <w:r w:rsidR="000E288F">
        <w:t>zystniejszą wybrano ofertę Wykonawcy:</w:t>
      </w:r>
    </w:p>
    <w:p w:rsidR="002B1A31" w:rsidRDefault="002B1A31" w:rsidP="002B1A31">
      <w:pPr>
        <w:pStyle w:val="Akapitzlist"/>
        <w:jc w:val="both"/>
        <w:rPr>
          <w:rFonts w:eastAsia="Times New Roman" w:cs="Times New Roman"/>
          <w:lang w:eastAsia="pl-PL"/>
        </w:rPr>
      </w:pPr>
      <w:r w:rsidRPr="002B1A31">
        <w:rPr>
          <w:rFonts w:eastAsia="Times New Roman" w:cs="Times New Roman"/>
          <w:lang w:eastAsia="pl-PL"/>
        </w:rPr>
        <w:t>Konsorcjum firm:</w:t>
      </w:r>
    </w:p>
    <w:p w:rsidR="002B1A31" w:rsidRDefault="002B1A31" w:rsidP="002B1A31">
      <w:pPr>
        <w:pStyle w:val="Akapitzlist"/>
        <w:rPr>
          <w:rFonts w:eastAsia="Times New Roman" w:cs="Times New Roman"/>
          <w:lang w:eastAsia="pl-PL"/>
        </w:rPr>
      </w:pPr>
      <w:proofErr w:type="spellStart"/>
      <w:r w:rsidRPr="002B1A31">
        <w:rPr>
          <w:rFonts w:eastAsia="Times New Roman" w:cs="Times New Roman"/>
          <w:b/>
          <w:lang w:eastAsia="pl-PL"/>
        </w:rPr>
        <w:t>Urtica</w:t>
      </w:r>
      <w:proofErr w:type="spellEnd"/>
      <w:r w:rsidRPr="002B1A31">
        <w:rPr>
          <w:rFonts w:eastAsia="Times New Roman" w:cs="Times New Roman"/>
          <w:b/>
          <w:lang w:eastAsia="pl-PL"/>
        </w:rPr>
        <w:t xml:space="preserve"> Sp. z o.o.</w:t>
      </w:r>
      <w:r w:rsidRPr="002B1A31">
        <w:rPr>
          <w:rFonts w:eastAsia="Times New Roman" w:cs="Times New Roman"/>
          <w:lang w:eastAsia="pl-PL"/>
        </w:rPr>
        <w:t xml:space="preserve">, ul. Krzemieniecka 120, 54-613 Wrocław </w:t>
      </w:r>
      <w:r>
        <w:rPr>
          <w:rFonts w:eastAsia="Times New Roman" w:cs="Times New Roman"/>
          <w:lang w:eastAsia="pl-PL"/>
        </w:rPr>
        <w:t xml:space="preserve"> i </w:t>
      </w:r>
      <w:r w:rsidRPr="002B1A31">
        <w:rPr>
          <w:rFonts w:eastAsia="Times New Roman" w:cs="Times New Roman"/>
          <w:b/>
          <w:lang w:eastAsia="pl-PL"/>
        </w:rPr>
        <w:t>PGF S. A.</w:t>
      </w:r>
      <w:r w:rsidRPr="002B1A31">
        <w:rPr>
          <w:rFonts w:eastAsia="Times New Roman" w:cs="Times New Roman"/>
          <w:lang w:eastAsia="pl-PL"/>
        </w:rPr>
        <w:t xml:space="preserve">, ul. Zbąszyńska 3, </w:t>
      </w:r>
      <w:r>
        <w:rPr>
          <w:rFonts w:eastAsia="Times New Roman" w:cs="Times New Roman"/>
          <w:lang w:eastAsia="pl-PL"/>
        </w:rPr>
        <w:br/>
      </w:r>
      <w:r w:rsidRPr="002B1A31">
        <w:rPr>
          <w:rFonts w:eastAsia="Times New Roman" w:cs="Times New Roman"/>
          <w:lang w:eastAsia="pl-PL"/>
        </w:rPr>
        <w:t>91-342 Łódź,</w:t>
      </w:r>
    </w:p>
    <w:p w:rsidR="00E45D98" w:rsidRDefault="002B1A31" w:rsidP="002B1A31">
      <w:pPr>
        <w:pStyle w:val="Akapitzlist"/>
        <w:rPr>
          <w:rFonts w:eastAsia="Times New Roman" w:cs="Times New Roman"/>
          <w:b/>
          <w:lang w:eastAsia="pl-PL"/>
        </w:rPr>
      </w:pPr>
      <w:r w:rsidRPr="002B1A31">
        <w:rPr>
          <w:rFonts w:eastAsia="Times New Roman" w:cs="Times New Roman"/>
          <w:b/>
          <w:lang w:eastAsia="pl-PL"/>
        </w:rPr>
        <w:t>Wart</w:t>
      </w:r>
      <w:r w:rsidRPr="002B1A31">
        <w:rPr>
          <w:b/>
        </w:rPr>
        <w:t>ość brutto oferty</w:t>
      </w:r>
      <w:r w:rsidRPr="002B1A31">
        <w:t xml:space="preserve"> </w:t>
      </w:r>
      <w:r w:rsidRPr="002B1A31">
        <w:rPr>
          <w:b/>
        </w:rPr>
        <w:t>70 153,20 zł</w:t>
      </w:r>
      <w:r w:rsidR="00E45D98" w:rsidRPr="00E45D98">
        <w:rPr>
          <w:rFonts w:eastAsia="Times New Roman" w:cs="Times New Roman"/>
          <w:b/>
          <w:lang w:eastAsia="pl-PL"/>
        </w:rPr>
        <w:t xml:space="preserve"> </w:t>
      </w:r>
      <w:r w:rsidR="00DB6CD4" w:rsidRPr="00E45D98">
        <w:rPr>
          <w:rFonts w:eastAsia="Times New Roman" w:cs="Times New Roman"/>
          <w:b/>
          <w:lang w:eastAsia="pl-PL"/>
        </w:rPr>
        <w:t xml:space="preserve"> </w:t>
      </w:r>
    </w:p>
    <w:p w:rsidR="00680BA6" w:rsidRPr="00E45D98" w:rsidRDefault="00680BA6" w:rsidP="00680BA6">
      <w:pPr>
        <w:pStyle w:val="Akapitzlist"/>
      </w:pPr>
    </w:p>
    <w:p w:rsidR="000E288F" w:rsidRDefault="000E288F" w:rsidP="00680BA6">
      <w:pPr>
        <w:jc w:val="both"/>
      </w:pPr>
    </w:p>
    <w:p w:rsidR="00480D35" w:rsidRDefault="00480D35" w:rsidP="00680BA6">
      <w:pPr>
        <w:jc w:val="both"/>
      </w:pPr>
    </w:p>
    <w:p w:rsidR="00DB6CD4" w:rsidRDefault="00DB6CD4" w:rsidP="00480D35">
      <w:bookmarkStart w:id="0" w:name="_GoBack"/>
      <w:bookmarkEnd w:id="0"/>
    </w:p>
    <w:p w:rsidR="00480D35" w:rsidRDefault="00480D35" w:rsidP="00480D35"/>
    <w:p w:rsidR="00480D35" w:rsidRPr="00B544D7" w:rsidRDefault="00480D35" w:rsidP="00480D35">
      <w:pPr>
        <w:tabs>
          <w:tab w:val="left" w:pos="5670"/>
          <w:tab w:val="center" w:pos="7371"/>
          <w:tab w:val="right" w:leader="dot" w:pos="9072"/>
        </w:tabs>
        <w:spacing w:line="240" w:lineRule="auto"/>
        <w:jc w:val="right"/>
        <w:rPr>
          <w:rFonts w:cs="Times New Roman"/>
          <w:b/>
        </w:rPr>
      </w:pPr>
      <w:r w:rsidRPr="00B544D7">
        <w:rPr>
          <w:rFonts w:cs="Times New Roman"/>
          <w:b/>
        </w:rPr>
        <w:t>KIEROWNIK ZAMAWIAJĄCEGO</w:t>
      </w:r>
    </w:p>
    <w:p w:rsidR="00E747E2" w:rsidRPr="00B544D7" w:rsidRDefault="00E747E2" w:rsidP="00480D35">
      <w:pPr>
        <w:tabs>
          <w:tab w:val="left" w:pos="5670"/>
          <w:tab w:val="center" w:pos="7371"/>
          <w:tab w:val="right" w:leader="dot" w:pos="9072"/>
        </w:tabs>
        <w:spacing w:line="240" w:lineRule="auto"/>
        <w:jc w:val="right"/>
        <w:rPr>
          <w:rFonts w:cs="Times New Roman"/>
          <w:b/>
        </w:rPr>
      </w:pPr>
    </w:p>
    <w:p w:rsidR="00480D35" w:rsidRPr="00B544D7" w:rsidRDefault="00480D35" w:rsidP="00480D35">
      <w:pPr>
        <w:tabs>
          <w:tab w:val="left" w:pos="5670"/>
          <w:tab w:val="center" w:pos="7371"/>
          <w:tab w:val="right" w:leader="dot" w:pos="9072"/>
        </w:tabs>
        <w:spacing w:line="240" w:lineRule="auto"/>
        <w:jc w:val="both"/>
        <w:rPr>
          <w:rFonts w:cs="Times New Roman"/>
          <w:b/>
        </w:rPr>
      </w:pPr>
    </w:p>
    <w:p w:rsidR="00480D35" w:rsidRPr="00B544D7" w:rsidRDefault="00480D35" w:rsidP="00DB6CD4">
      <w:pPr>
        <w:tabs>
          <w:tab w:val="left" w:pos="5670"/>
          <w:tab w:val="center" w:pos="7371"/>
          <w:tab w:val="right" w:leader="dot" w:pos="9072"/>
        </w:tabs>
        <w:spacing w:line="240" w:lineRule="auto"/>
        <w:jc w:val="both"/>
        <w:rPr>
          <w:rFonts w:cs="Times New Roman"/>
          <w:b/>
        </w:rPr>
      </w:pPr>
      <w:r w:rsidRPr="00B544D7">
        <w:rPr>
          <w:rFonts w:cs="Times New Roman"/>
          <w:b/>
        </w:rPr>
        <w:tab/>
      </w:r>
      <w:r w:rsidRPr="00B544D7">
        <w:rPr>
          <w:rFonts w:cs="Times New Roman"/>
          <w:b/>
        </w:rPr>
        <w:tab/>
        <w:t>Agnieszka Lasowa</w:t>
      </w:r>
    </w:p>
    <w:sectPr w:rsidR="00480D35" w:rsidRPr="00B544D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D1837"/>
    <w:multiLevelType w:val="hybridMultilevel"/>
    <w:tmpl w:val="793EC24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3F44932"/>
    <w:multiLevelType w:val="hybridMultilevel"/>
    <w:tmpl w:val="67324160"/>
    <w:lvl w:ilvl="0" w:tplc="2CD67D1E">
      <w:start w:val="1"/>
      <w:numFmt w:val="decimal"/>
      <w:lvlText w:val="%1."/>
      <w:lvlJc w:val="left"/>
      <w:pPr>
        <w:ind w:left="4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1" w:hanging="360"/>
      </w:pPr>
    </w:lvl>
    <w:lvl w:ilvl="2" w:tplc="0415001B" w:tentative="1">
      <w:start w:val="1"/>
      <w:numFmt w:val="lowerRoman"/>
      <w:lvlText w:val="%3."/>
      <w:lvlJc w:val="right"/>
      <w:pPr>
        <w:ind w:left="1841" w:hanging="180"/>
      </w:pPr>
    </w:lvl>
    <w:lvl w:ilvl="3" w:tplc="0415000F" w:tentative="1">
      <w:start w:val="1"/>
      <w:numFmt w:val="decimal"/>
      <w:lvlText w:val="%4."/>
      <w:lvlJc w:val="left"/>
      <w:pPr>
        <w:ind w:left="2561" w:hanging="360"/>
      </w:pPr>
    </w:lvl>
    <w:lvl w:ilvl="4" w:tplc="04150019" w:tentative="1">
      <w:start w:val="1"/>
      <w:numFmt w:val="lowerLetter"/>
      <w:lvlText w:val="%5."/>
      <w:lvlJc w:val="left"/>
      <w:pPr>
        <w:ind w:left="3281" w:hanging="360"/>
      </w:pPr>
    </w:lvl>
    <w:lvl w:ilvl="5" w:tplc="0415001B" w:tentative="1">
      <w:start w:val="1"/>
      <w:numFmt w:val="lowerRoman"/>
      <w:lvlText w:val="%6."/>
      <w:lvlJc w:val="right"/>
      <w:pPr>
        <w:ind w:left="4001" w:hanging="180"/>
      </w:pPr>
    </w:lvl>
    <w:lvl w:ilvl="6" w:tplc="0415000F" w:tentative="1">
      <w:start w:val="1"/>
      <w:numFmt w:val="decimal"/>
      <w:lvlText w:val="%7."/>
      <w:lvlJc w:val="left"/>
      <w:pPr>
        <w:ind w:left="4721" w:hanging="360"/>
      </w:pPr>
    </w:lvl>
    <w:lvl w:ilvl="7" w:tplc="04150019" w:tentative="1">
      <w:start w:val="1"/>
      <w:numFmt w:val="lowerLetter"/>
      <w:lvlText w:val="%8."/>
      <w:lvlJc w:val="left"/>
      <w:pPr>
        <w:ind w:left="5441" w:hanging="360"/>
      </w:pPr>
    </w:lvl>
    <w:lvl w:ilvl="8" w:tplc="0415001B" w:tentative="1">
      <w:start w:val="1"/>
      <w:numFmt w:val="lowerRoman"/>
      <w:lvlText w:val="%9."/>
      <w:lvlJc w:val="right"/>
      <w:pPr>
        <w:ind w:left="6161" w:hanging="180"/>
      </w:pPr>
    </w:lvl>
  </w:abstractNum>
  <w:abstractNum w:abstractNumId="2">
    <w:nsid w:val="11201E74"/>
    <w:multiLevelType w:val="hybridMultilevel"/>
    <w:tmpl w:val="0498A5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4637B3B"/>
    <w:multiLevelType w:val="hybridMultilevel"/>
    <w:tmpl w:val="A83A5C5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69246294"/>
    <w:multiLevelType w:val="hybridMultilevel"/>
    <w:tmpl w:val="4A5074BC"/>
    <w:lvl w:ilvl="0" w:tplc="0FC667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13D74A2"/>
    <w:multiLevelType w:val="hybridMultilevel"/>
    <w:tmpl w:val="6AD84CE4"/>
    <w:lvl w:ilvl="0" w:tplc="D1403A86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AE6290B"/>
    <w:multiLevelType w:val="hybridMultilevel"/>
    <w:tmpl w:val="E85A6A28"/>
    <w:lvl w:ilvl="0" w:tplc="0FC667D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6"/>
  </w:num>
  <w:num w:numId="5">
    <w:abstractNumId w:val="4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5E9F"/>
    <w:rsid w:val="000123DF"/>
    <w:rsid w:val="00095D73"/>
    <w:rsid w:val="000E288F"/>
    <w:rsid w:val="0016789B"/>
    <w:rsid w:val="001A08B6"/>
    <w:rsid w:val="002B1A31"/>
    <w:rsid w:val="002F64CC"/>
    <w:rsid w:val="00335699"/>
    <w:rsid w:val="003F5E9F"/>
    <w:rsid w:val="00480D35"/>
    <w:rsid w:val="004F6C70"/>
    <w:rsid w:val="00597F6D"/>
    <w:rsid w:val="005E04E6"/>
    <w:rsid w:val="00680BA6"/>
    <w:rsid w:val="008A1A24"/>
    <w:rsid w:val="00992D75"/>
    <w:rsid w:val="009A1505"/>
    <w:rsid w:val="009E0EF5"/>
    <w:rsid w:val="009E231F"/>
    <w:rsid w:val="00A256A0"/>
    <w:rsid w:val="00A47BDB"/>
    <w:rsid w:val="00A511D2"/>
    <w:rsid w:val="00B137B3"/>
    <w:rsid w:val="00B544D7"/>
    <w:rsid w:val="00B7143E"/>
    <w:rsid w:val="00CB47C7"/>
    <w:rsid w:val="00CB6402"/>
    <w:rsid w:val="00CC5B2F"/>
    <w:rsid w:val="00CD12C3"/>
    <w:rsid w:val="00CD3610"/>
    <w:rsid w:val="00D3065B"/>
    <w:rsid w:val="00DB6CD4"/>
    <w:rsid w:val="00DF5D34"/>
    <w:rsid w:val="00E15CC3"/>
    <w:rsid w:val="00E263A8"/>
    <w:rsid w:val="00E45D98"/>
    <w:rsid w:val="00E747E2"/>
    <w:rsid w:val="00E97A6E"/>
    <w:rsid w:val="00EB3963"/>
    <w:rsid w:val="00F54D56"/>
    <w:rsid w:val="00F66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B47C7"/>
    <w:rPr>
      <w:rFonts w:cstheme="minorBid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F5E9F"/>
    <w:pPr>
      <w:ind w:left="720"/>
      <w:contextualSpacing/>
    </w:pPr>
  </w:style>
  <w:style w:type="table" w:styleId="Tabela-Siatka">
    <w:name w:val="Table Grid"/>
    <w:basedOn w:val="Standardowy"/>
    <w:uiPriority w:val="59"/>
    <w:rsid w:val="002B1A31"/>
    <w:pPr>
      <w:spacing w:line="240" w:lineRule="auto"/>
    </w:pPr>
    <w:rPr>
      <w:rFonts w:ascii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B47C7"/>
    <w:rPr>
      <w:rFonts w:cstheme="minorBid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F5E9F"/>
    <w:pPr>
      <w:ind w:left="720"/>
      <w:contextualSpacing/>
    </w:pPr>
  </w:style>
  <w:style w:type="table" w:styleId="Tabela-Siatka">
    <w:name w:val="Table Grid"/>
    <w:basedOn w:val="Standardowy"/>
    <w:uiPriority w:val="59"/>
    <w:rsid w:val="002B1A31"/>
    <w:pPr>
      <w:spacing w:line="240" w:lineRule="auto"/>
    </w:pPr>
    <w:rPr>
      <w:rFonts w:ascii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143</Words>
  <Characters>858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User_ADM_03</dc:creator>
  <cp:lastModifiedBy>User_ADM_11</cp:lastModifiedBy>
  <cp:revision>2</cp:revision>
  <cp:lastPrinted>2018-03-22T12:44:00Z</cp:lastPrinted>
  <dcterms:created xsi:type="dcterms:W3CDTF">2019-03-22T12:46:00Z</dcterms:created>
  <dcterms:modified xsi:type="dcterms:W3CDTF">2019-03-22T12:46:00Z</dcterms:modified>
</cp:coreProperties>
</file>