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B7531">
        <w:rPr>
          <w:rFonts w:eastAsia="Times New Roman" w:cs="Times New Roman"/>
          <w:sz w:val="24"/>
          <w:szCs w:val="24"/>
          <w:lang w:eastAsia="pl-PL"/>
        </w:rPr>
        <w:t xml:space="preserve">Ogłoszenie nr 510009953-N-2020 z dnia 17-01-2020 r. </w:t>
      </w:r>
    </w:p>
    <w:p w:rsidR="002B7531" w:rsidRPr="002B7531" w:rsidRDefault="002B7531" w:rsidP="002B7531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2B7531">
        <w:rPr>
          <w:rFonts w:eastAsia="Times New Roman" w:cs="Times New Roman"/>
          <w:sz w:val="24"/>
          <w:szCs w:val="24"/>
          <w:lang w:eastAsia="pl-PL"/>
        </w:rPr>
        <w:t xml:space="preserve">Zespół Opieki Zdrowotnej w Lidzbarku Warmińskim: Usługa prania bielizny szpitalnej dla Zespołu Opieki Zdrowotnej w Lidzbarku Warmińskim </w:t>
      </w:r>
      <w:r w:rsidRPr="002B7531">
        <w:rPr>
          <w:rFonts w:eastAsia="Times New Roman" w:cs="Times New Roman"/>
          <w:sz w:val="24"/>
          <w:szCs w:val="24"/>
          <w:lang w:eastAsia="pl-PL"/>
        </w:rPr>
        <w:br/>
      </w:r>
      <w:r w:rsidRPr="002B7531">
        <w:rPr>
          <w:rFonts w:eastAsia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B7531">
        <w:rPr>
          <w:rFonts w:eastAsia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B7531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B7531">
        <w:rPr>
          <w:rFonts w:eastAsia="Times New Roman" w:cs="Times New Roman"/>
          <w:sz w:val="24"/>
          <w:szCs w:val="24"/>
          <w:lang w:eastAsia="pl-PL"/>
        </w:rPr>
        <w:t xml:space="preserve">obowiązkowe </w:t>
      </w: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B7531">
        <w:rPr>
          <w:rFonts w:eastAsia="Times New Roman" w:cs="Times New Roman"/>
          <w:b/>
          <w:bCs/>
          <w:sz w:val="24"/>
          <w:szCs w:val="24"/>
          <w:lang w:eastAsia="pl-PL"/>
        </w:rPr>
        <w:t>Ogłoszenie dotyczy:</w:t>
      </w:r>
      <w:r w:rsidRPr="002B7531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B7531">
        <w:rPr>
          <w:rFonts w:eastAsia="Times New Roman" w:cs="Times New Roman"/>
          <w:sz w:val="24"/>
          <w:szCs w:val="24"/>
          <w:lang w:eastAsia="pl-PL"/>
        </w:rPr>
        <w:t xml:space="preserve">zamówienia publicznego </w:t>
      </w: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B753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B7531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B7531">
        <w:rPr>
          <w:rFonts w:eastAsia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2B7531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B7531">
        <w:rPr>
          <w:rFonts w:eastAsia="Times New Roman" w:cs="Times New Roman"/>
          <w:sz w:val="24"/>
          <w:szCs w:val="24"/>
          <w:lang w:eastAsia="pl-PL"/>
        </w:rPr>
        <w:t xml:space="preserve">tak </w:t>
      </w:r>
      <w:r w:rsidRPr="002B7531">
        <w:rPr>
          <w:rFonts w:eastAsia="Times New Roman" w:cs="Times New Roman"/>
          <w:sz w:val="24"/>
          <w:szCs w:val="24"/>
          <w:lang w:eastAsia="pl-PL"/>
        </w:rPr>
        <w:br/>
        <w:t xml:space="preserve">Numer ogłoszenia: 639095-N-2019 </w:t>
      </w: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B7531">
        <w:rPr>
          <w:rFonts w:eastAsia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2B7531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B7531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B7531">
        <w:rPr>
          <w:rFonts w:eastAsia="Times New Roman" w:cs="Times New Roman"/>
          <w:sz w:val="24"/>
          <w:szCs w:val="24"/>
          <w:u w:val="single"/>
          <w:lang w:eastAsia="pl-PL"/>
        </w:rPr>
        <w:t>SEKCJA I: ZAMAWIAJĄCY</w:t>
      </w:r>
      <w:r w:rsidRPr="002B7531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B753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B7531">
        <w:rPr>
          <w:rFonts w:eastAsia="Times New Roman" w:cs="Times New Roman"/>
          <w:sz w:val="24"/>
          <w:szCs w:val="24"/>
          <w:lang w:eastAsia="pl-PL"/>
        </w:rPr>
        <w:t xml:space="preserve">Zespół Opieki Zdrowotnej w Lidzbarku Warmińskim, Krajowy numer identyfikacyjny 30845900000000, ul. </w:t>
      </w:r>
      <w:proofErr w:type="spellStart"/>
      <w:r w:rsidRPr="002B7531">
        <w:rPr>
          <w:rFonts w:eastAsia="Times New Roman" w:cs="Times New Roman"/>
          <w:sz w:val="24"/>
          <w:szCs w:val="24"/>
          <w:lang w:eastAsia="pl-PL"/>
        </w:rPr>
        <w:t>ul.Kard</w:t>
      </w:r>
      <w:proofErr w:type="spellEnd"/>
      <w:r w:rsidRPr="002B7531">
        <w:rPr>
          <w:rFonts w:eastAsia="Times New Roman" w:cs="Times New Roman"/>
          <w:sz w:val="24"/>
          <w:szCs w:val="24"/>
          <w:lang w:eastAsia="pl-PL"/>
        </w:rPr>
        <w:t xml:space="preserve">. St. Wyszyńskiego  37, 11-100  Lidzbark Warmiński, woj. warmińsko-mazurskie, państwo Polska, tel. 897 672 561, e-mail zamowienia.publiczne@zozlw.pl, faks 897 672 966. </w:t>
      </w:r>
      <w:r w:rsidRPr="002B7531">
        <w:rPr>
          <w:rFonts w:eastAsia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B7531">
        <w:rPr>
          <w:rFonts w:eastAsia="Times New Roman" w:cs="Times New Roman"/>
          <w:sz w:val="24"/>
          <w:szCs w:val="24"/>
          <w:lang w:eastAsia="pl-PL"/>
        </w:rPr>
        <w:t>url</w:t>
      </w:r>
      <w:proofErr w:type="spellEnd"/>
      <w:r w:rsidRPr="002B7531">
        <w:rPr>
          <w:rFonts w:eastAsia="Times New Roman" w:cs="Times New Roman"/>
          <w:sz w:val="24"/>
          <w:szCs w:val="24"/>
          <w:lang w:eastAsia="pl-PL"/>
        </w:rPr>
        <w:t xml:space="preserve">): http://www.zozlw.pl </w:t>
      </w: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proofErr w:type="spellStart"/>
      <w:r w:rsidRPr="002B7531">
        <w:rPr>
          <w:rFonts w:eastAsia="Times New Roman" w:cs="Times New Roman"/>
          <w:b/>
          <w:bCs/>
          <w:sz w:val="24"/>
          <w:szCs w:val="24"/>
          <w:lang w:eastAsia="pl-PL"/>
        </w:rPr>
        <w:t>I.2</w:t>
      </w:r>
      <w:proofErr w:type="spellEnd"/>
      <w:r w:rsidRPr="002B7531">
        <w:rPr>
          <w:rFonts w:eastAsia="Times New Roman" w:cs="Times New Roman"/>
          <w:b/>
          <w:bCs/>
          <w:sz w:val="24"/>
          <w:szCs w:val="24"/>
          <w:lang w:eastAsia="pl-PL"/>
        </w:rPr>
        <w:t>) RODZAJ ZAMAWIAJĄCEGO:</w:t>
      </w:r>
      <w:r w:rsidRPr="002B7531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B7531">
        <w:rPr>
          <w:rFonts w:eastAsia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B7531">
        <w:rPr>
          <w:rFonts w:eastAsia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B753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B7531">
        <w:rPr>
          <w:rFonts w:eastAsia="Times New Roman" w:cs="Times New Roman"/>
          <w:sz w:val="24"/>
          <w:szCs w:val="24"/>
          <w:lang w:eastAsia="pl-PL"/>
        </w:rPr>
        <w:t xml:space="preserve">Usługa prania bielizny szpitalnej dla Zespołu Opieki Zdrowotnej w Lidzbarku Warmińskim </w:t>
      </w: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B7531">
        <w:rPr>
          <w:rFonts w:eastAsia="Times New Roman" w:cs="Times New Roman"/>
          <w:b/>
          <w:bCs/>
          <w:sz w:val="24"/>
          <w:szCs w:val="24"/>
          <w:lang w:eastAsia="pl-PL"/>
        </w:rPr>
        <w:t>Numer referencyjny</w:t>
      </w:r>
      <w:r w:rsidRPr="002B7531">
        <w:rPr>
          <w:rFonts w:eastAsia="Times New Roman" w:cs="Times New Roman"/>
          <w:i/>
          <w:iCs/>
          <w:sz w:val="24"/>
          <w:szCs w:val="24"/>
          <w:lang w:eastAsia="pl-PL"/>
        </w:rPr>
        <w:t>(jeżeli dotyczy):</w:t>
      </w:r>
      <w:r w:rsidRPr="002B7531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B7531">
        <w:rPr>
          <w:rFonts w:eastAsia="Times New Roman" w:cs="Times New Roman"/>
          <w:sz w:val="24"/>
          <w:szCs w:val="24"/>
          <w:lang w:eastAsia="pl-PL"/>
        </w:rPr>
        <w:t xml:space="preserve">ZOZ.V-270-72/ZP/19 </w:t>
      </w: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B7531">
        <w:rPr>
          <w:rFonts w:eastAsia="Times New Roman" w:cs="Times New Roman"/>
          <w:b/>
          <w:bCs/>
          <w:sz w:val="24"/>
          <w:szCs w:val="24"/>
          <w:lang w:eastAsia="pl-PL"/>
        </w:rPr>
        <w:t>II.2) Rodzaj zamówienia:</w:t>
      </w:r>
      <w:r w:rsidRPr="002B7531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B7531">
        <w:rPr>
          <w:rFonts w:eastAsia="Times New Roman" w:cs="Times New Roman"/>
          <w:sz w:val="24"/>
          <w:szCs w:val="24"/>
          <w:lang w:eastAsia="pl-PL"/>
        </w:rPr>
        <w:t xml:space="preserve">Usługi </w:t>
      </w: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B753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2B7531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B7531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2B7531">
        <w:rPr>
          <w:rFonts w:eastAsia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2B7531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proofErr w:type="spellStart"/>
      <w:r w:rsidRPr="002B7531">
        <w:rPr>
          <w:rFonts w:eastAsia="Times New Roman" w:cs="Times New Roman"/>
          <w:sz w:val="24"/>
          <w:szCs w:val="24"/>
          <w:lang w:eastAsia="pl-PL"/>
        </w:rPr>
        <w:t>1.Przedmiotem</w:t>
      </w:r>
      <w:proofErr w:type="spellEnd"/>
      <w:r w:rsidRPr="002B7531">
        <w:rPr>
          <w:rFonts w:eastAsia="Times New Roman" w:cs="Times New Roman"/>
          <w:sz w:val="24"/>
          <w:szCs w:val="24"/>
          <w:lang w:eastAsia="pl-PL"/>
        </w:rPr>
        <w:t xml:space="preserve"> zamówienia jest usługa prania bielizny szpitalnej, odzieży roboczej pracowników oraz innego asortymentu wraz z wynajmem brakującej ilości bielizny szpitalnej, transport bielizny brudnej i czystej odpowiednio do i z pralni oraz wykonywanie napraw krawieckich bielizny. </w:t>
      </w:r>
      <w:proofErr w:type="spellStart"/>
      <w:r w:rsidRPr="002B7531">
        <w:rPr>
          <w:rFonts w:eastAsia="Times New Roman" w:cs="Times New Roman"/>
          <w:sz w:val="24"/>
          <w:szCs w:val="24"/>
          <w:lang w:eastAsia="pl-PL"/>
        </w:rPr>
        <w:t>2.Szczegółowy</w:t>
      </w:r>
      <w:proofErr w:type="spellEnd"/>
      <w:r w:rsidRPr="002B7531">
        <w:rPr>
          <w:rFonts w:eastAsia="Times New Roman" w:cs="Times New Roman"/>
          <w:sz w:val="24"/>
          <w:szCs w:val="24"/>
          <w:lang w:eastAsia="pl-PL"/>
        </w:rPr>
        <w:t xml:space="preserve"> opis przedmiotu zamówienia oraz asortyment bielizny objęty przedmiotem zamówienia zawarty jest w ”Opisie przedmiotu zamówienia- usługa prania bielizny” stanowiącym załącznik Nr 1 do SIWZ oraz we wzorze umowy – stanowiącym załącznik Nr 2 do SIWZ. </w:t>
      </w:r>
      <w:proofErr w:type="spellStart"/>
      <w:r w:rsidRPr="002B7531">
        <w:rPr>
          <w:rFonts w:eastAsia="Times New Roman" w:cs="Times New Roman"/>
          <w:sz w:val="24"/>
          <w:szCs w:val="24"/>
          <w:lang w:eastAsia="pl-PL"/>
        </w:rPr>
        <w:t>3.Szacunkową</w:t>
      </w:r>
      <w:proofErr w:type="spellEnd"/>
      <w:r w:rsidRPr="002B7531">
        <w:rPr>
          <w:rFonts w:eastAsia="Times New Roman" w:cs="Times New Roman"/>
          <w:sz w:val="24"/>
          <w:szCs w:val="24"/>
          <w:lang w:eastAsia="pl-PL"/>
        </w:rPr>
        <w:t xml:space="preserve"> ilość bielizny do prania oraz wymagania w zakresie wynajmu bielizny określa zał. Nr 3 do SIWZ „Szacunkowe ilości bielizny do prania, w tym ilości i wymagania w zakresie wynajmu bielizny od Wykonawcy w okresie obowiązywania umowy” </w:t>
      </w:r>
      <w:proofErr w:type="spellStart"/>
      <w:r w:rsidRPr="002B7531">
        <w:rPr>
          <w:rFonts w:eastAsia="Times New Roman" w:cs="Times New Roman"/>
          <w:sz w:val="24"/>
          <w:szCs w:val="24"/>
          <w:lang w:eastAsia="pl-PL"/>
        </w:rPr>
        <w:t>4.Usługi</w:t>
      </w:r>
      <w:proofErr w:type="spellEnd"/>
      <w:r w:rsidRPr="002B7531">
        <w:rPr>
          <w:rFonts w:eastAsia="Times New Roman" w:cs="Times New Roman"/>
          <w:sz w:val="24"/>
          <w:szCs w:val="24"/>
          <w:lang w:eastAsia="pl-PL"/>
        </w:rPr>
        <w:t xml:space="preserve"> pralnicze wykonywane będą w pralni Wykonawcy, </w:t>
      </w:r>
      <w:r w:rsidRPr="002B7531">
        <w:rPr>
          <w:rFonts w:eastAsia="Times New Roman" w:cs="Times New Roman"/>
          <w:sz w:val="24"/>
          <w:szCs w:val="24"/>
          <w:lang w:eastAsia="pl-PL"/>
        </w:rPr>
        <w:lastRenderedPageBreak/>
        <w:t xml:space="preserve">w pomieszczeniach spełniających wymagania higieniczno- sanitarne w zakresie prania, dezynfekcji, składowania bielizny, przy pomocy sprzętu i urządzeń technicznych oraz środków piorących i dezynfekcyjnych Wykonawcy niezbędnych do prawidłowego wykonania zamówienia. </w:t>
      </w:r>
      <w:proofErr w:type="spellStart"/>
      <w:r w:rsidRPr="002B7531">
        <w:rPr>
          <w:rFonts w:eastAsia="Times New Roman" w:cs="Times New Roman"/>
          <w:sz w:val="24"/>
          <w:szCs w:val="24"/>
          <w:lang w:eastAsia="pl-PL"/>
        </w:rPr>
        <w:t>5.Pralnia</w:t>
      </w:r>
      <w:proofErr w:type="spellEnd"/>
      <w:r w:rsidRPr="002B7531">
        <w:rPr>
          <w:rFonts w:eastAsia="Times New Roman" w:cs="Times New Roman"/>
          <w:sz w:val="24"/>
          <w:szCs w:val="24"/>
          <w:lang w:eastAsia="pl-PL"/>
        </w:rPr>
        <w:t xml:space="preserve"> Wykonawcy świadcząca usługi prania bielizny szpitalnej winna mieć zapewnioną barierę higieniczną między stroną czystą a brudną oraz stosować technologie przystosowane do prania bielizny szpitalnej i jej asortymentu. </w:t>
      </w:r>
      <w:proofErr w:type="spellStart"/>
      <w:r w:rsidRPr="002B7531">
        <w:rPr>
          <w:rFonts w:eastAsia="Times New Roman" w:cs="Times New Roman"/>
          <w:sz w:val="24"/>
          <w:szCs w:val="24"/>
          <w:lang w:eastAsia="pl-PL"/>
        </w:rPr>
        <w:t>6.Transport</w:t>
      </w:r>
      <w:proofErr w:type="spellEnd"/>
      <w:r w:rsidRPr="002B7531">
        <w:rPr>
          <w:rFonts w:eastAsia="Times New Roman" w:cs="Times New Roman"/>
          <w:sz w:val="24"/>
          <w:szCs w:val="24"/>
          <w:lang w:eastAsia="pl-PL"/>
        </w:rPr>
        <w:t xml:space="preserve"> bielizny brudnej/ czystej odbywać się będzie środkami transportu Wykonawcy przystosowanymi do przewozu bielizny szpitalnej. </w:t>
      </w: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B7531">
        <w:rPr>
          <w:rFonts w:eastAsia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2B7531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2B7531">
        <w:rPr>
          <w:rFonts w:eastAsia="Times New Roman" w:cs="Times New Roman"/>
          <w:sz w:val="24"/>
          <w:szCs w:val="24"/>
          <w:lang w:eastAsia="pl-PL"/>
        </w:rPr>
        <w:br/>
      </w:r>
      <w:r w:rsidRPr="002B7531">
        <w:rPr>
          <w:rFonts w:eastAsia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2B7531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B7531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B7531">
        <w:rPr>
          <w:rFonts w:eastAsia="Times New Roman" w:cs="Times New Roman"/>
          <w:b/>
          <w:bCs/>
          <w:sz w:val="24"/>
          <w:szCs w:val="24"/>
          <w:lang w:eastAsia="pl-PL"/>
        </w:rPr>
        <w:t>II.5) Główny Kod CPV:</w:t>
      </w:r>
      <w:r w:rsidRPr="002B7531">
        <w:rPr>
          <w:rFonts w:eastAsia="Times New Roman" w:cs="Times New Roman"/>
          <w:sz w:val="24"/>
          <w:szCs w:val="24"/>
          <w:lang w:eastAsia="pl-PL"/>
        </w:rPr>
        <w:t xml:space="preserve"> 98310000-9</w:t>
      </w: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B753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2B7531">
        <w:rPr>
          <w:rFonts w:eastAsia="Times New Roman" w:cs="Times New Roman"/>
          <w:sz w:val="24"/>
          <w:szCs w:val="24"/>
          <w:lang w:eastAsia="pl-PL"/>
        </w:rPr>
        <w:t xml:space="preserve">98311000-6, 98315000-4 </w:t>
      </w: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B7531">
        <w:rPr>
          <w:rFonts w:eastAsia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B753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B7531">
        <w:rPr>
          <w:rFonts w:eastAsia="Times New Roman" w:cs="Times New Roman"/>
          <w:sz w:val="24"/>
          <w:szCs w:val="24"/>
          <w:lang w:eastAsia="pl-PL"/>
        </w:rPr>
        <w:t>Przetarg nieograniczony</w:t>
      </w: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B753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B7531">
        <w:rPr>
          <w:rFonts w:eastAsia="Times New Roman" w:cs="Times New Roman"/>
          <w:sz w:val="24"/>
          <w:szCs w:val="24"/>
          <w:lang w:eastAsia="pl-PL"/>
        </w:rPr>
        <w:t>nie</w:t>
      </w: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B753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B7531">
        <w:rPr>
          <w:rFonts w:eastAsia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2B7531" w:rsidRPr="002B7531" w:rsidTr="002B75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7531" w:rsidRPr="002B7531" w:rsidRDefault="002B7531" w:rsidP="002B753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2B7531" w:rsidRPr="002B7531" w:rsidTr="002B75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7531" w:rsidRPr="002B7531" w:rsidRDefault="002B7531" w:rsidP="002B753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2B7531">
              <w:rPr>
                <w:rFonts w:eastAsia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2B7531" w:rsidRPr="002B7531" w:rsidRDefault="002B7531" w:rsidP="002B753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2B7531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2B7531" w:rsidRPr="002B7531" w:rsidRDefault="002B7531" w:rsidP="002B753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2B7531">
              <w:rPr>
                <w:rFonts w:eastAsia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2B7531" w:rsidRPr="002B7531" w:rsidRDefault="002B7531" w:rsidP="002B753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2B7531">
              <w:rPr>
                <w:rFonts w:eastAsia="Times New Roman" w:cs="Times New Roman"/>
                <w:sz w:val="24"/>
                <w:szCs w:val="24"/>
                <w:lang w:eastAsia="pl-PL"/>
              </w:rPr>
              <w:t>Unieważnia się postępowanie na podstawie art. 93 ust. 1 pkt. 1) ustawy z dnia 29 stycznia 2004 r. Prawo zamówień publicznych (</w:t>
            </w:r>
            <w:proofErr w:type="spellStart"/>
            <w:r w:rsidRPr="002B7531">
              <w:rPr>
                <w:rFonts w:eastAsia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Pr="002B753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 z 2019 r. poz. 1843) zwanej dalej ustawą PZP. Zgodnie z art. 93 ust 1 pkt. 1) ustawy PZP „Zamawiający unieważnia postępowanie o udzielenie zamówienia, jeżeli nie złożono żadnej oferty niepodlegającej odrzuceniu albo nie wpłynął żaden wniosek o dopuszczenie do udziału w postępowaniu od wykonawcy nie podlegającego wykluczeniu z zastrzeżeniem pkt 2 i 3”. Na w/w postępowanie nie złożono żadnej oferty niepodlegającej odrzuceniu. </w:t>
            </w:r>
          </w:p>
        </w:tc>
      </w:tr>
      <w:tr w:rsidR="002B7531" w:rsidRPr="002B7531" w:rsidTr="002B75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7531" w:rsidRPr="002B7531" w:rsidRDefault="002B7531" w:rsidP="002B753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B753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B7531">
        <w:rPr>
          <w:rFonts w:eastAsia="Times New Roman" w:cs="Times New Roman"/>
          <w:b/>
          <w:bCs/>
          <w:sz w:val="24"/>
          <w:szCs w:val="24"/>
          <w:lang w:eastAsia="pl-PL"/>
        </w:rPr>
        <w:t>IV.9.1) Podstawa prawna</w:t>
      </w:r>
      <w:r w:rsidRPr="002B7531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B7531">
        <w:rPr>
          <w:rFonts w:eastAsia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2B7531">
        <w:rPr>
          <w:rFonts w:eastAsia="Times New Roman" w:cs="Times New Roman"/>
          <w:sz w:val="24"/>
          <w:szCs w:val="24"/>
          <w:lang w:eastAsia="pl-PL"/>
        </w:rPr>
        <w:t>Pzp</w:t>
      </w:r>
      <w:proofErr w:type="spellEnd"/>
      <w:r w:rsidRPr="002B7531">
        <w:rPr>
          <w:rFonts w:eastAsia="Times New Roman" w:cs="Times New Roman"/>
          <w:sz w:val="24"/>
          <w:szCs w:val="24"/>
          <w:lang w:eastAsia="pl-PL"/>
        </w:rPr>
        <w:t xml:space="preserve">. </w:t>
      </w: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B753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2B7531" w:rsidRPr="002B7531" w:rsidRDefault="002B7531" w:rsidP="002B753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B7531">
        <w:rPr>
          <w:rFonts w:eastAsia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E17A07" w:rsidRDefault="002B7531">
      <w:bookmarkStart w:id="0" w:name="_GoBack"/>
      <w:bookmarkEnd w:id="0"/>
    </w:p>
    <w:sectPr w:rsidR="00E17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31"/>
    <w:rsid w:val="0016789B"/>
    <w:rsid w:val="001A08B6"/>
    <w:rsid w:val="002B7531"/>
    <w:rsid w:val="004F6C70"/>
    <w:rsid w:val="00992D75"/>
    <w:rsid w:val="009E0EF5"/>
    <w:rsid w:val="00A511D2"/>
    <w:rsid w:val="00CB47C7"/>
    <w:rsid w:val="00CC5B2F"/>
    <w:rsid w:val="00CD3610"/>
    <w:rsid w:val="00EB3963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1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0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2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8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1</cp:revision>
  <dcterms:created xsi:type="dcterms:W3CDTF">2020-01-17T10:46:00Z</dcterms:created>
  <dcterms:modified xsi:type="dcterms:W3CDTF">2020-01-17T10:46:00Z</dcterms:modified>
</cp:coreProperties>
</file>